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Car DVD/VCD/MP3/CD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Opel/Vauxhall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Fit the cars: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check the dimension and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Opel/Vauxhall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Corsa(2006-2011）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Vectra(2005-2008）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Antara(2006-2011)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Meriva(2006-2008)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Astra(2004-2009)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Vivaro(2006-2010)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Zafira(2005-2010)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</w:t>
      </w:r>
      <w:r>
        <w:rPr>
          <w:rFonts w:hint="eastAsia" w:ascii="Arial" w:hAnsi="Arial" w:cs="Arial"/>
          <w:color w:val="auto"/>
          <w:lang w:val="en-US" w:eastAsia="zh-CN"/>
        </w:rPr>
        <w:t>-</w:t>
      </w:r>
      <w:r>
        <w:rPr>
          <w:rFonts w:hint="default" w:ascii="Arial" w:hAnsi="Arial" w:cs="Arial"/>
          <w:color w:val="auto"/>
        </w:rPr>
        <w:t>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  <w:r>
        <w:rPr>
          <w:rFonts w:hint="default" w:ascii="Arial" w:hAnsi="Arial" w:cs="Arial"/>
          <w:color w:val="auto"/>
        </w:rPr>
        <w:t xml:space="preserve">Automatically trigger to reverse camera when reverse the car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67545EC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DC15D9F"/>
    <w:rsid w:val="3E7F2E17"/>
    <w:rsid w:val="3E8F30B2"/>
    <w:rsid w:val="3F6F01A1"/>
    <w:rsid w:val="40011C8E"/>
    <w:rsid w:val="40973487"/>
    <w:rsid w:val="423179A5"/>
    <w:rsid w:val="4287580B"/>
    <w:rsid w:val="428C3D08"/>
    <w:rsid w:val="438B2560"/>
    <w:rsid w:val="44185647"/>
    <w:rsid w:val="442339D8"/>
    <w:rsid w:val="458A4224"/>
    <w:rsid w:val="4609544C"/>
    <w:rsid w:val="47F33399"/>
    <w:rsid w:val="485F62CB"/>
    <w:rsid w:val="4AEC44C7"/>
    <w:rsid w:val="4C1317AC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2015-08-25T02:00:16Z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